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4E9" w:rsidRDefault="00FC44E9" w:rsidP="0022006C">
      <w:pPr>
        <w:pStyle w:val="Bezmezer"/>
        <w:rPr>
          <w:rStyle w:val="Nadpis3Char"/>
        </w:rPr>
      </w:pPr>
    </w:p>
    <w:p w:rsidR="0022006C" w:rsidRDefault="00FC44E9" w:rsidP="0022006C">
      <w:pPr>
        <w:pStyle w:val="Bezmezer"/>
        <w:rPr>
          <w:b/>
          <w:bCs/>
          <w:noProof/>
          <w:lang w:eastAsia="cs-CZ"/>
        </w:rPr>
      </w:pPr>
      <w:r>
        <w:rPr>
          <w:b/>
          <w:bCs/>
          <w:noProof/>
          <w:lang w:eastAsia="cs-CZ"/>
        </w:rPr>
        <w:drawing>
          <wp:inline distT="0" distB="0" distL="0" distR="0" wp14:anchorId="6E7F2CA3" wp14:editId="1FE05869">
            <wp:extent cx="1438566" cy="304491"/>
            <wp:effectExtent l="0" t="0" r="0" b="63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136" cy="306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4E9" w:rsidRDefault="00FC44E9" w:rsidP="0022006C">
      <w:pPr>
        <w:pStyle w:val="Bezmezer"/>
        <w:rPr>
          <w:b/>
          <w:bCs/>
          <w:noProof/>
          <w:lang w:eastAsia="cs-CZ"/>
        </w:rPr>
      </w:pPr>
    </w:p>
    <w:p w:rsidR="00FC44E9" w:rsidRDefault="00FC44E9" w:rsidP="0022006C">
      <w:pPr>
        <w:pStyle w:val="Bezmezer"/>
        <w:rPr>
          <w:b/>
          <w:bCs/>
          <w:noProof/>
          <w:lang w:eastAsia="cs-CZ"/>
        </w:rPr>
      </w:pPr>
      <w:r>
        <w:rPr>
          <w:b/>
          <w:bCs/>
          <w:noProof/>
          <w:lang w:eastAsia="cs-CZ"/>
        </w:rPr>
        <w:t xml:space="preserve">Retro Vintage Toustovač </w:t>
      </w:r>
    </w:p>
    <w:p w:rsidR="00FC44E9" w:rsidRDefault="00FC44E9" w:rsidP="0022006C">
      <w:pPr>
        <w:pStyle w:val="Bezmezer"/>
        <w:rPr>
          <w:b/>
          <w:bCs/>
          <w:noProof/>
          <w:lang w:eastAsia="cs-CZ"/>
        </w:rPr>
      </w:pPr>
    </w:p>
    <w:p w:rsidR="00FC44E9" w:rsidRDefault="00FC44E9" w:rsidP="0022006C">
      <w:pPr>
        <w:pStyle w:val="Bezmezer"/>
        <w:rPr>
          <w:b/>
          <w:bCs/>
          <w:noProof/>
          <w:lang w:eastAsia="cs-CZ"/>
        </w:rPr>
      </w:pPr>
    </w:p>
    <w:p w:rsidR="00FC44E9" w:rsidRDefault="00FC44E9" w:rsidP="0022006C">
      <w:pPr>
        <w:pStyle w:val="Bezmezer"/>
        <w:rPr>
          <w:rStyle w:val="Siln"/>
        </w:rPr>
      </w:pPr>
      <w:r>
        <w:rPr>
          <w:b/>
          <w:bCs/>
          <w:noProof/>
          <w:lang w:eastAsia="cs-CZ"/>
        </w:rPr>
        <w:drawing>
          <wp:inline distT="0" distB="0" distL="0" distR="0">
            <wp:extent cx="1314450" cy="1289103"/>
            <wp:effectExtent l="0" t="0" r="0" b="635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740" cy="1295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4E9" w:rsidRPr="0096150E" w:rsidRDefault="00FC44E9" w:rsidP="0096150E">
      <w:pPr>
        <w:pStyle w:val="Bezmezer"/>
        <w:rPr>
          <w:rStyle w:val="Siln"/>
          <w:b w:val="0"/>
          <w:bCs w:val="0"/>
        </w:rPr>
      </w:pPr>
      <w:r w:rsidRPr="0096150E">
        <w:rPr>
          <w:rStyle w:val="Siln"/>
          <w:b w:val="0"/>
          <w:bCs w:val="0"/>
        </w:rPr>
        <w:t>Návod k použití</w:t>
      </w:r>
    </w:p>
    <w:p w:rsidR="00FC44E9" w:rsidRPr="0096150E" w:rsidRDefault="00FC44E9" w:rsidP="0096150E">
      <w:pPr>
        <w:pStyle w:val="Bezmezer"/>
        <w:rPr>
          <w:rStyle w:val="Siln"/>
          <w:b w:val="0"/>
          <w:bCs w:val="0"/>
        </w:rPr>
      </w:pPr>
      <w:r w:rsidRPr="0096150E">
        <w:rPr>
          <w:rStyle w:val="Siln"/>
          <w:b w:val="0"/>
          <w:bCs w:val="0"/>
        </w:rPr>
        <w:t>Právě jste zakoupili značkový výrobek značky DOMOCLIP a děkujeme vám za to. Velmi pečujeme o design, ergonomii a použitelnost našich výrobků. Doufáme, že vám poskytne plnou spokojenost.</w:t>
      </w:r>
    </w:p>
    <w:p w:rsidR="00FC44E9" w:rsidRPr="0096150E" w:rsidRDefault="00FC44E9" w:rsidP="0096150E">
      <w:pPr>
        <w:pStyle w:val="Bezmezer"/>
        <w:rPr>
          <w:rStyle w:val="Siln"/>
          <w:b w:val="0"/>
          <w:bCs w:val="0"/>
        </w:rPr>
      </w:pPr>
      <w:r w:rsidRPr="0096150E">
        <w:rPr>
          <w:rStyle w:val="Siln"/>
          <w:b w:val="0"/>
          <w:bCs w:val="0"/>
        </w:rPr>
        <w:t>Právě jste zakoupili značkový výrobek značky DOMOCLIP a děkujeme vám za to. Velmi pečujeme o design, ergonomii a použitelnost našich výrobků. Doufáme, že vám poskytne plnou spokojenost.</w:t>
      </w:r>
    </w:p>
    <w:p w:rsidR="00FC44E9" w:rsidRPr="0096150E" w:rsidRDefault="00FC44E9" w:rsidP="0096150E">
      <w:pPr>
        <w:pStyle w:val="Bezmezer"/>
        <w:rPr>
          <w:rStyle w:val="Siln"/>
          <w:b w:val="0"/>
          <w:bCs w:val="0"/>
        </w:rPr>
      </w:pPr>
      <w:r w:rsidRPr="0096150E">
        <w:rPr>
          <w:rStyle w:val="Siln"/>
          <w:b w:val="0"/>
          <w:bCs w:val="0"/>
        </w:rPr>
        <w:t>Bezpečnostní upozornění</w:t>
      </w:r>
    </w:p>
    <w:p w:rsidR="00FC44E9" w:rsidRPr="0096150E" w:rsidRDefault="00FC44E9" w:rsidP="0096150E">
      <w:pPr>
        <w:pStyle w:val="Bezmezer"/>
        <w:rPr>
          <w:rStyle w:val="Siln"/>
          <w:b w:val="0"/>
          <w:bCs w:val="0"/>
        </w:rPr>
      </w:pPr>
      <w:r w:rsidRPr="0096150E">
        <w:rPr>
          <w:rStyle w:val="Siln"/>
          <w:b w:val="0"/>
          <w:bCs w:val="0"/>
        </w:rPr>
        <w:t xml:space="preserve">PŘED PRVNÍM POUŽITÍM SI PROSÍM PŘEČTĚTE </w:t>
      </w:r>
      <w:r w:rsidR="0096150E">
        <w:rPr>
          <w:rStyle w:val="Siln"/>
          <w:b w:val="0"/>
          <w:bCs w:val="0"/>
        </w:rPr>
        <w:t>UŽIVATELSKOU PŘÍRUČKU</w:t>
      </w:r>
      <w:r w:rsidRPr="0096150E">
        <w:rPr>
          <w:rStyle w:val="Siln"/>
          <w:b w:val="0"/>
          <w:bCs w:val="0"/>
        </w:rPr>
        <w:t>.</w:t>
      </w:r>
    </w:p>
    <w:p w:rsidR="00FC44E9" w:rsidRPr="0096150E" w:rsidRDefault="00FC44E9" w:rsidP="0096150E">
      <w:pPr>
        <w:pStyle w:val="Bezmezer"/>
        <w:rPr>
          <w:rStyle w:val="Siln"/>
          <w:b w:val="0"/>
          <w:bCs w:val="0"/>
        </w:rPr>
      </w:pPr>
      <w:r w:rsidRPr="0096150E">
        <w:rPr>
          <w:rStyle w:val="Siln"/>
          <w:b w:val="0"/>
          <w:bCs w:val="0"/>
        </w:rPr>
        <w:t>Nesprávné používání zařízení může uživatele poškodit nebo zranit. Ujistěte se, že zařízení používáte pro účel, pro který je určen; odmítáme veškerou odpovědnost za škody způsobené nesprávným použitím nebo nesprávným použitím.</w:t>
      </w:r>
    </w:p>
    <w:p w:rsidR="007E36C7" w:rsidRPr="0096150E" w:rsidRDefault="007E36C7" w:rsidP="0096150E">
      <w:pPr>
        <w:pStyle w:val="Bezmezer"/>
        <w:rPr>
          <w:rStyle w:val="Siln"/>
          <w:b w:val="0"/>
          <w:bCs w:val="0"/>
        </w:rPr>
      </w:pPr>
      <w:r w:rsidRPr="0096150E">
        <w:rPr>
          <w:rStyle w:val="Siln"/>
          <w:b w:val="0"/>
          <w:bCs w:val="0"/>
        </w:rPr>
        <w:t>1. Před uvedením do provozu se ujistěte, že napětí v síti odpovídá jmenovitému napětí.</w:t>
      </w:r>
    </w:p>
    <w:p w:rsidR="007E36C7" w:rsidRPr="0096150E" w:rsidRDefault="007E36C7" w:rsidP="0096150E">
      <w:pPr>
        <w:pStyle w:val="Bezmezer"/>
        <w:rPr>
          <w:rStyle w:val="Siln"/>
          <w:b w:val="0"/>
          <w:bCs w:val="0"/>
        </w:rPr>
      </w:pPr>
      <w:r w:rsidRPr="0096150E">
        <w:rPr>
          <w:rStyle w:val="Siln"/>
          <w:b w:val="0"/>
          <w:bCs w:val="0"/>
        </w:rPr>
        <w:t>2. Pokud je napájecí kabel poškozen, musí jej vyměnit výrobce, jeho servisní zástupce nebo podobně kvalifikovaná osoba, aby nedošlo k úrazu elektrickým proudem (*).</w:t>
      </w:r>
    </w:p>
    <w:p w:rsidR="007E36C7" w:rsidRPr="0096150E" w:rsidRDefault="007E36C7" w:rsidP="0096150E">
      <w:pPr>
        <w:pStyle w:val="Bezmezer"/>
        <w:rPr>
          <w:rStyle w:val="Siln"/>
          <w:b w:val="0"/>
          <w:bCs w:val="0"/>
        </w:rPr>
      </w:pPr>
      <w:r w:rsidRPr="0096150E">
        <w:rPr>
          <w:rStyle w:val="Siln"/>
          <w:b w:val="0"/>
          <w:bCs w:val="0"/>
        </w:rPr>
        <w:t>3. Nenechávejte kabel viset ze stolu nebo desky nebo se dotýkat horkého povrchu.</w:t>
      </w:r>
    </w:p>
    <w:p w:rsidR="007E36C7" w:rsidRPr="0096150E" w:rsidRDefault="007E36C7" w:rsidP="0096150E">
      <w:pPr>
        <w:pStyle w:val="Bezmezer"/>
        <w:rPr>
          <w:rStyle w:val="Siln"/>
          <w:b w:val="0"/>
          <w:bCs w:val="0"/>
        </w:rPr>
      </w:pPr>
      <w:r w:rsidRPr="0096150E">
        <w:rPr>
          <w:rStyle w:val="Siln"/>
          <w:b w:val="0"/>
          <w:bCs w:val="0"/>
        </w:rPr>
        <w:t>4. Abyste snížili riziko úrazu elektrickým proudem, nikdy tento výrobek nezapívejte mokrými rukama, nalijte kapaliny nebo ponořte do vody.</w:t>
      </w:r>
    </w:p>
    <w:p w:rsidR="007E36C7" w:rsidRPr="0096150E" w:rsidRDefault="007E36C7" w:rsidP="0096150E">
      <w:pPr>
        <w:pStyle w:val="Bezmezer"/>
        <w:rPr>
          <w:rStyle w:val="Siln"/>
          <w:b w:val="0"/>
          <w:bCs w:val="0"/>
        </w:rPr>
      </w:pPr>
      <w:r w:rsidRPr="0096150E">
        <w:rPr>
          <w:rStyle w:val="Siln"/>
          <w:b w:val="0"/>
          <w:bCs w:val="0"/>
        </w:rPr>
        <w:t>5. Nedotýkejte se horkého povrchu. Používejte pouze rukojeti nebo tlačítka.</w:t>
      </w:r>
    </w:p>
    <w:p w:rsidR="007E36C7" w:rsidRPr="0096150E" w:rsidRDefault="007E36C7" w:rsidP="0096150E">
      <w:pPr>
        <w:pStyle w:val="Bezmezer"/>
        <w:rPr>
          <w:rStyle w:val="Siln"/>
          <w:b w:val="0"/>
          <w:bCs w:val="0"/>
        </w:rPr>
      </w:pPr>
      <w:r w:rsidRPr="0096150E">
        <w:rPr>
          <w:rStyle w:val="Siln"/>
          <w:b w:val="0"/>
          <w:bCs w:val="0"/>
        </w:rPr>
        <w:t>6. Je-li přístroj používán blízko dětí nebo osob se zdravotním postižením, je nutná pečlivá kontrola.</w:t>
      </w:r>
    </w:p>
    <w:p w:rsidR="007E36C7" w:rsidRPr="0096150E" w:rsidRDefault="007E36C7" w:rsidP="0096150E">
      <w:pPr>
        <w:pStyle w:val="Bezmezer"/>
        <w:rPr>
          <w:rStyle w:val="Siln"/>
          <w:b w:val="0"/>
          <w:bCs w:val="0"/>
        </w:rPr>
      </w:pPr>
      <w:r w:rsidRPr="0096150E">
        <w:rPr>
          <w:rStyle w:val="Siln"/>
          <w:b w:val="0"/>
          <w:bCs w:val="0"/>
        </w:rPr>
        <w:t>7. Neumisťujte spotřebič na horký plyn nebo na hořící troubu nebo na vyhřívanou troubu.</w:t>
      </w:r>
    </w:p>
    <w:p w:rsidR="007E36C7" w:rsidRPr="0096150E" w:rsidRDefault="007E36C7" w:rsidP="0096150E">
      <w:pPr>
        <w:pStyle w:val="Bezmezer"/>
        <w:rPr>
          <w:rStyle w:val="Siln"/>
          <w:b w:val="0"/>
          <w:bCs w:val="0"/>
        </w:rPr>
      </w:pPr>
      <w:r w:rsidRPr="0096150E">
        <w:rPr>
          <w:rStyle w:val="Siln"/>
          <w:b w:val="0"/>
          <w:bCs w:val="0"/>
        </w:rPr>
        <w:t>8. Nepoužívejte venku (pouze pro domácí použití).</w:t>
      </w:r>
    </w:p>
    <w:p w:rsidR="007E36C7" w:rsidRPr="0096150E" w:rsidRDefault="007E36C7" w:rsidP="0096150E">
      <w:pPr>
        <w:pStyle w:val="Bezmezer"/>
        <w:rPr>
          <w:rStyle w:val="Siln"/>
          <w:b w:val="0"/>
          <w:bCs w:val="0"/>
        </w:rPr>
      </w:pPr>
      <w:r w:rsidRPr="0096150E">
        <w:rPr>
          <w:rStyle w:val="Siln"/>
          <w:b w:val="0"/>
          <w:bCs w:val="0"/>
        </w:rPr>
        <w:t>9. Aby nedošlo k zranění osob, tento výrobek by neměl provozovat děti nebo osoby, které se k těmto pokynům nepoužívají.</w:t>
      </w:r>
    </w:p>
    <w:p w:rsidR="007E36C7" w:rsidRPr="0096150E" w:rsidRDefault="007E36C7" w:rsidP="0096150E">
      <w:pPr>
        <w:pStyle w:val="Bezmezer"/>
        <w:rPr>
          <w:rStyle w:val="Siln"/>
          <w:b w:val="0"/>
          <w:bCs w:val="0"/>
        </w:rPr>
      </w:pPr>
      <w:r w:rsidRPr="0096150E">
        <w:rPr>
          <w:rStyle w:val="Siln"/>
          <w:b w:val="0"/>
          <w:bCs w:val="0"/>
        </w:rPr>
        <w:t>10. Nepoužívejte spotřebič, pokud je prázdný.</w:t>
      </w:r>
    </w:p>
    <w:p w:rsidR="007E36C7" w:rsidRPr="0096150E" w:rsidRDefault="007E36C7" w:rsidP="0096150E">
      <w:pPr>
        <w:pStyle w:val="Bezmezer"/>
        <w:rPr>
          <w:rStyle w:val="Siln"/>
          <w:b w:val="0"/>
          <w:bCs w:val="0"/>
        </w:rPr>
      </w:pPr>
      <w:r w:rsidRPr="0096150E">
        <w:rPr>
          <w:rStyle w:val="Siln"/>
          <w:b w:val="0"/>
          <w:bCs w:val="0"/>
        </w:rPr>
        <w:t>11. Toto zařízení může používat děti od 8 let a osoby s tělesným, smyslovým nebo duševním postižením, s nedostatkem zkušeností a znalostí, pokud jsou pod dohledem nebo jsou instruováni k použití bezpečně a rozumějí příslušným rizikům. Děti by se s tímto přístrojem neměly hrát. Čištění a údržba uživatele by neměly dělat děti, pokud nejsou starší 8 let a pod dohledem.</w:t>
      </w:r>
    </w:p>
    <w:p w:rsidR="007E36C7" w:rsidRPr="0096150E" w:rsidRDefault="007E36C7" w:rsidP="0096150E">
      <w:pPr>
        <w:pStyle w:val="Bezmezer"/>
        <w:rPr>
          <w:rStyle w:val="Siln"/>
          <w:b w:val="0"/>
          <w:bCs w:val="0"/>
        </w:rPr>
      </w:pPr>
      <w:r w:rsidRPr="0096150E">
        <w:rPr>
          <w:rStyle w:val="Siln"/>
          <w:b w:val="0"/>
          <w:bCs w:val="0"/>
        </w:rPr>
        <w:t>12. Udržujte přístroj a kabel od dětí do 8 let věku.</w:t>
      </w:r>
    </w:p>
    <w:p w:rsidR="007E36C7" w:rsidRPr="0096150E" w:rsidRDefault="007E36C7" w:rsidP="0096150E">
      <w:pPr>
        <w:pStyle w:val="Bezmezer"/>
        <w:rPr>
          <w:rStyle w:val="Siln"/>
          <w:b w:val="0"/>
          <w:bCs w:val="0"/>
        </w:rPr>
      </w:pPr>
      <w:r w:rsidRPr="0096150E">
        <w:rPr>
          <w:rStyle w:val="Siln"/>
          <w:b w:val="0"/>
          <w:bCs w:val="0"/>
        </w:rPr>
        <w:t>13. Tento přístroj není určen k ovládání externím časovačem nebo samostatným dálkovým ovládáním.</w:t>
      </w:r>
    </w:p>
    <w:p w:rsidR="007E36C7" w:rsidRPr="0096150E" w:rsidRDefault="007E36C7" w:rsidP="0096150E">
      <w:pPr>
        <w:pStyle w:val="Bezmezer"/>
        <w:rPr>
          <w:rStyle w:val="Siln"/>
          <w:b w:val="0"/>
          <w:bCs w:val="0"/>
        </w:rPr>
      </w:pPr>
      <w:r w:rsidRPr="0096150E">
        <w:rPr>
          <w:rStyle w:val="Siln"/>
          <w:b w:val="0"/>
          <w:bCs w:val="0"/>
        </w:rPr>
        <w:t>14. Teplota přístupných ploch může být vysoká, když je přístroj v provozu.</w:t>
      </w:r>
    </w:p>
    <w:p w:rsidR="007E36C7" w:rsidRPr="0096150E" w:rsidRDefault="007E36C7" w:rsidP="0096150E">
      <w:pPr>
        <w:pStyle w:val="Bezmezer"/>
        <w:rPr>
          <w:rStyle w:val="Siln"/>
          <w:b w:val="0"/>
          <w:bCs w:val="0"/>
        </w:rPr>
      </w:pPr>
      <w:r w:rsidRPr="0096150E">
        <w:rPr>
          <w:rStyle w:val="Siln"/>
          <w:b w:val="0"/>
          <w:bCs w:val="0"/>
        </w:rPr>
        <w:t>15. Je nutné, aby byl přístroj vždy čistý, protože</w:t>
      </w:r>
      <w:r w:rsidR="0096150E">
        <w:rPr>
          <w:rStyle w:val="Siln"/>
          <w:b w:val="0"/>
          <w:bCs w:val="0"/>
        </w:rPr>
        <w:t xml:space="preserve"> </w:t>
      </w:r>
      <w:r w:rsidRPr="0096150E">
        <w:rPr>
          <w:rStyle w:val="Siln"/>
          <w:b w:val="0"/>
          <w:bCs w:val="0"/>
        </w:rPr>
        <w:t>je v přímém kontaktu s jídlem.</w:t>
      </w:r>
    </w:p>
    <w:p w:rsidR="007E36C7" w:rsidRPr="0096150E" w:rsidRDefault="007E36C7" w:rsidP="0096150E">
      <w:pPr>
        <w:pStyle w:val="Bezmezer"/>
        <w:rPr>
          <w:rStyle w:val="Siln"/>
          <w:b w:val="0"/>
          <w:bCs w:val="0"/>
        </w:rPr>
      </w:pPr>
      <w:r w:rsidRPr="0096150E">
        <w:rPr>
          <w:rStyle w:val="Siln"/>
          <w:b w:val="0"/>
          <w:bCs w:val="0"/>
        </w:rPr>
        <w:t>16. Pokyny pro čištění jednotky naleznete v následující části příručky.</w:t>
      </w:r>
    </w:p>
    <w:p w:rsidR="007E36C7" w:rsidRPr="0096150E" w:rsidRDefault="007E36C7" w:rsidP="0096150E">
      <w:pPr>
        <w:pStyle w:val="Bezmezer"/>
        <w:rPr>
          <w:rStyle w:val="Siln"/>
          <w:b w:val="0"/>
          <w:bCs w:val="0"/>
        </w:rPr>
      </w:pPr>
      <w:r w:rsidRPr="0096150E">
        <w:rPr>
          <w:rStyle w:val="Siln"/>
          <w:b w:val="0"/>
          <w:bCs w:val="0"/>
        </w:rPr>
        <w:t>17. Otevřete zásobník na drobky na konci stroje a vyjměte zbytky chleba.</w:t>
      </w:r>
    </w:p>
    <w:p w:rsidR="007E36C7" w:rsidRPr="0096150E" w:rsidRDefault="007E36C7" w:rsidP="0096150E">
      <w:pPr>
        <w:pStyle w:val="Bezmezer"/>
        <w:rPr>
          <w:rStyle w:val="Siln"/>
          <w:b w:val="0"/>
          <w:bCs w:val="0"/>
        </w:rPr>
      </w:pPr>
      <w:r w:rsidRPr="0096150E">
        <w:rPr>
          <w:rStyle w:val="Siln"/>
          <w:b w:val="0"/>
          <w:bCs w:val="0"/>
        </w:rPr>
        <w:t>18. Chléb může spálit, proto nepoužívejte houkačku blízko nebo pod hořlavým materiálem, jako například záclony.</w:t>
      </w:r>
    </w:p>
    <w:p w:rsidR="007E36C7" w:rsidRPr="0096150E" w:rsidRDefault="007E36C7" w:rsidP="0096150E">
      <w:pPr>
        <w:pStyle w:val="Bezmezer"/>
        <w:rPr>
          <w:rStyle w:val="Siln"/>
          <w:b w:val="0"/>
          <w:bCs w:val="0"/>
        </w:rPr>
      </w:pPr>
      <w:r w:rsidRPr="0096150E">
        <w:rPr>
          <w:rStyle w:val="Siln"/>
          <w:b w:val="0"/>
          <w:bCs w:val="0"/>
        </w:rPr>
        <w:t>19. Toto zařízení je určeno pro použití v domácích a podobných aplikacích, jako například:</w:t>
      </w:r>
    </w:p>
    <w:p w:rsidR="007E36C7" w:rsidRPr="0096150E" w:rsidRDefault="007E36C7" w:rsidP="0096150E">
      <w:pPr>
        <w:pStyle w:val="Bezmezer"/>
        <w:rPr>
          <w:rStyle w:val="Siln"/>
          <w:b w:val="0"/>
          <w:bCs w:val="0"/>
        </w:rPr>
      </w:pPr>
      <w:r w:rsidRPr="0096150E">
        <w:rPr>
          <w:rStyle w:val="Siln"/>
          <w:b w:val="0"/>
          <w:bCs w:val="0"/>
        </w:rPr>
        <w:lastRenderedPageBreak/>
        <w:t xml:space="preserve">  Kuchyňské</w:t>
      </w:r>
      <w:r w:rsidR="0096150E">
        <w:rPr>
          <w:rStyle w:val="Siln"/>
          <w:b w:val="0"/>
          <w:bCs w:val="0"/>
        </w:rPr>
        <w:t xml:space="preserve"> rohy vyhrazené pro zaměstnance </w:t>
      </w:r>
      <w:r w:rsidRPr="0096150E">
        <w:rPr>
          <w:rStyle w:val="Siln"/>
          <w:b w:val="0"/>
          <w:bCs w:val="0"/>
        </w:rPr>
        <w:t>obchody, kanceláře a další profesionální prostředí</w:t>
      </w:r>
    </w:p>
    <w:p w:rsidR="007E36C7" w:rsidRPr="0096150E" w:rsidRDefault="007E36C7" w:rsidP="0096150E">
      <w:pPr>
        <w:pStyle w:val="Bezmezer"/>
        <w:rPr>
          <w:rStyle w:val="Siln"/>
          <w:b w:val="0"/>
          <w:bCs w:val="0"/>
        </w:rPr>
      </w:pPr>
      <w:r w:rsidRPr="0096150E">
        <w:rPr>
          <w:rStyle w:val="Siln"/>
          <w:b w:val="0"/>
          <w:bCs w:val="0"/>
        </w:rPr>
        <w:t xml:space="preserve">  Zákazníci v hotelech, </w:t>
      </w:r>
      <w:r w:rsidR="0096150E">
        <w:rPr>
          <w:rStyle w:val="Siln"/>
          <w:b w:val="0"/>
          <w:bCs w:val="0"/>
        </w:rPr>
        <w:t xml:space="preserve">a jiných </w:t>
      </w:r>
      <w:proofErr w:type="spellStart"/>
      <w:r w:rsidR="0096150E">
        <w:rPr>
          <w:rStyle w:val="Siln"/>
          <w:b w:val="0"/>
          <w:bCs w:val="0"/>
        </w:rPr>
        <w:t>typech</w:t>
      </w:r>
      <w:r w:rsidRPr="0096150E">
        <w:rPr>
          <w:rStyle w:val="Siln"/>
          <w:b w:val="0"/>
          <w:bCs w:val="0"/>
        </w:rPr>
        <w:t>bydlení</w:t>
      </w:r>
      <w:proofErr w:type="spellEnd"/>
    </w:p>
    <w:p w:rsidR="007E36C7" w:rsidRPr="0096150E" w:rsidRDefault="007E36C7" w:rsidP="0096150E">
      <w:pPr>
        <w:pStyle w:val="Bezmezer"/>
        <w:rPr>
          <w:rStyle w:val="Siln"/>
          <w:b w:val="0"/>
          <w:bCs w:val="0"/>
        </w:rPr>
      </w:pPr>
      <w:r w:rsidRPr="0096150E">
        <w:rPr>
          <w:rStyle w:val="Siln"/>
          <w:b w:val="0"/>
          <w:bCs w:val="0"/>
        </w:rPr>
        <w:t xml:space="preserve">  </w:t>
      </w:r>
    </w:p>
    <w:p w:rsidR="007E36C7" w:rsidRPr="0096150E" w:rsidRDefault="007E36C7" w:rsidP="0096150E">
      <w:pPr>
        <w:pStyle w:val="Bezmezer"/>
        <w:rPr>
          <w:rStyle w:val="Siln"/>
          <w:b w:val="0"/>
          <w:bCs w:val="0"/>
        </w:rPr>
      </w:pPr>
      <w:r w:rsidRPr="0096150E">
        <w:rPr>
          <w:rStyle w:val="Siln"/>
          <w:b w:val="0"/>
          <w:bCs w:val="0"/>
        </w:rPr>
        <w:t xml:space="preserve">(*) Kvalifikovaná </w:t>
      </w:r>
      <w:proofErr w:type="spellStart"/>
      <w:r w:rsidRPr="0096150E">
        <w:rPr>
          <w:rStyle w:val="Siln"/>
          <w:b w:val="0"/>
          <w:bCs w:val="0"/>
        </w:rPr>
        <w:t>kvalifikovaná</w:t>
      </w:r>
      <w:proofErr w:type="spellEnd"/>
      <w:r w:rsidRPr="0096150E">
        <w:rPr>
          <w:rStyle w:val="Siln"/>
          <w:b w:val="0"/>
          <w:bCs w:val="0"/>
        </w:rPr>
        <w:t xml:space="preserve"> osoba: technik servisu poprodejního servisu výrobce nebo dovozce nebo jakákoli jiná osoba kvalifikovaná, oprávněná a způsobilá k provedení tohoto typu opravy.</w:t>
      </w:r>
    </w:p>
    <w:p w:rsidR="007E36C7" w:rsidRPr="0096150E" w:rsidRDefault="007E36C7" w:rsidP="0096150E">
      <w:pPr>
        <w:pStyle w:val="Bezmezer"/>
        <w:rPr>
          <w:rStyle w:val="Siln"/>
          <w:b w:val="0"/>
          <w:bCs w:val="0"/>
        </w:rPr>
      </w:pPr>
      <w:r w:rsidRPr="0096150E">
        <w:rPr>
          <w:rStyle w:val="Siln"/>
          <w:b w:val="0"/>
          <w:bCs w:val="0"/>
        </w:rPr>
        <w:t xml:space="preserve">Tato uživatelská příručka je také k dispozici na naší webové stránce </w:t>
      </w:r>
      <w:hyperlink r:id="rId7" w:history="1">
        <w:r w:rsidRPr="0096150E">
          <w:rPr>
            <w:rStyle w:val="Hypertextovodkaz"/>
            <w:color w:val="auto"/>
            <w:u w:val="none"/>
          </w:rPr>
          <w:t>www.domoclip.com</w:t>
        </w:r>
      </w:hyperlink>
    </w:p>
    <w:p w:rsidR="007E36C7" w:rsidRPr="0096150E" w:rsidRDefault="007E36C7" w:rsidP="0096150E">
      <w:pPr>
        <w:pStyle w:val="Bezmezer"/>
        <w:rPr>
          <w:rStyle w:val="Siln"/>
          <w:b w:val="0"/>
          <w:bCs w:val="0"/>
        </w:rPr>
      </w:pPr>
      <w:r w:rsidRPr="008A6147">
        <w:rPr>
          <w:rStyle w:val="Nadpis3Char"/>
        </w:rPr>
        <w:t>Upozornění</w:t>
      </w:r>
      <w:r w:rsidRPr="0096150E">
        <w:rPr>
          <w:rStyle w:val="Siln"/>
          <w:b w:val="0"/>
          <w:bCs w:val="0"/>
        </w:rPr>
        <w:t>: - Pokud spotřebič začne kouřit, okamžitě stiskněte tlačítko STOP pro zastavení přípravy toastů. - Vyvarujte se grilování potravin s velmi tavícími přísadami, jako je máslo. - Vytahování zásuvky sbírá dr</w:t>
      </w:r>
      <w:r w:rsidR="008A6147">
        <w:rPr>
          <w:rStyle w:val="Siln"/>
          <w:b w:val="0"/>
          <w:bCs w:val="0"/>
        </w:rPr>
        <w:t xml:space="preserve">obky a pravidelně je </w:t>
      </w:r>
      <w:proofErr w:type="spellStart"/>
      <w:r w:rsidR="008A6147">
        <w:rPr>
          <w:rStyle w:val="Siln"/>
          <w:b w:val="0"/>
          <w:bCs w:val="0"/>
        </w:rPr>
        <w:t>vyprázdňujte</w:t>
      </w:r>
      <w:proofErr w:type="spellEnd"/>
      <w:r w:rsidRPr="0096150E">
        <w:rPr>
          <w:rStyle w:val="Siln"/>
          <w:b w:val="0"/>
          <w:bCs w:val="0"/>
        </w:rPr>
        <w:t xml:space="preserve">, </w:t>
      </w:r>
      <w:proofErr w:type="gramStart"/>
      <w:r w:rsidRPr="0096150E">
        <w:rPr>
          <w:rStyle w:val="Siln"/>
          <w:b w:val="0"/>
          <w:bCs w:val="0"/>
        </w:rPr>
        <w:t>protože  mohou</w:t>
      </w:r>
      <w:proofErr w:type="gramEnd"/>
      <w:r w:rsidR="008A6147">
        <w:rPr>
          <w:rStyle w:val="Siln"/>
          <w:b w:val="0"/>
          <w:bCs w:val="0"/>
        </w:rPr>
        <w:t xml:space="preserve"> hořet</w:t>
      </w:r>
      <w:r w:rsidRPr="0096150E">
        <w:rPr>
          <w:rStyle w:val="Siln"/>
          <w:b w:val="0"/>
          <w:bCs w:val="0"/>
        </w:rPr>
        <w:t>, pokud nejsou řádně vyprázdněny. - Nedotýkejte se horkého povrchu. Použij</w:t>
      </w:r>
      <w:r w:rsidR="008A6147">
        <w:rPr>
          <w:rStyle w:val="Siln"/>
          <w:b w:val="0"/>
          <w:bCs w:val="0"/>
        </w:rPr>
        <w:t>te rukojeti nebo tlačítka. - Ne</w:t>
      </w:r>
      <w:r w:rsidRPr="0096150E">
        <w:rPr>
          <w:rStyle w:val="Siln"/>
          <w:b w:val="0"/>
          <w:bCs w:val="0"/>
        </w:rPr>
        <w:t>grilujte pečivo</w:t>
      </w:r>
      <w:r w:rsidR="008A6147">
        <w:rPr>
          <w:rStyle w:val="Siln"/>
          <w:b w:val="0"/>
          <w:bCs w:val="0"/>
        </w:rPr>
        <w:t xml:space="preserve"> s náplní</w:t>
      </w:r>
      <w:r w:rsidRPr="0096150E">
        <w:rPr>
          <w:rStyle w:val="Siln"/>
          <w:b w:val="0"/>
          <w:bCs w:val="0"/>
        </w:rPr>
        <w:t>.</w:t>
      </w:r>
      <w:r w:rsidRPr="0096150E">
        <w:t xml:space="preserve"> </w:t>
      </w:r>
      <w:r w:rsidRPr="0096150E">
        <w:rPr>
          <w:rStyle w:val="Siln"/>
          <w:b w:val="0"/>
          <w:bCs w:val="0"/>
        </w:rPr>
        <w:t>- Neodstraňujte deformované plátky chleba</w:t>
      </w:r>
    </w:p>
    <w:p w:rsidR="007E36C7" w:rsidRPr="008A6147" w:rsidRDefault="007E36C7" w:rsidP="0096150E">
      <w:pPr>
        <w:pStyle w:val="Bezmezer"/>
        <w:rPr>
          <w:rStyle w:val="Siln"/>
        </w:rPr>
      </w:pPr>
      <w:r w:rsidRPr="008A6147">
        <w:rPr>
          <w:rStyle w:val="Siln"/>
        </w:rPr>
        <w:t>VLASTNOSTI</w:t>
      </w:r>
    </w:p>
    <w:p w:rsidR="007E36C7" w:rsidRPr="0096150E" w:rsidRDefault="007E36C7" w:rsidP="0096150E">
      <w:pPr>
        <w:pStyle w:val="Bezmezer"/>
        <w:rPr>
          <w:rStyle w:val="Siln"/>
          <w:b w:val="0"/>
          <w:bCs w:val="0"/>
        </w:rPr>
      </w:pPr>
      <w:r w:rsidRPr="0096150E">
        <w:rPr>
          <w:rStyle w:val="Siln"/>
          <w:b w:val="0"/>
          <w:bCs w:val="0"/>
        </w:rPr>
        <w:t>Napětí: 220-240V 50 / 60Hz</w:t>
      </w:r>
    </w:p>
    <w:p w:rsidR="007E36C7" w:rsidRPr="0096150E" w:rsidRDefault="007E36C7" w:rsidP="0096150E">
      <w:pPr>
        <w:pStyle w:val="Bezmezer"/>
        <w:rPr>
          <w:rStyle w:val="Siln"/>
          <w:b w:val="0"/>
          <w:bCs w:val="0"/>
        </w:rPr>
      </w:pPr>
      <w:r w:rsidRPr="0096150E">
        <w:rPr>
          <w:rStyle w:val="Siln"/>
          <w:b w:val="0"/>
          <w:bCs w:val="0"/>
        </w:rPr>
        <w:t>Výkon: 900 W</w:t>
      </w:r>
    </w:p>
    <w:p w:rsidR="007E36C7" w:rsidRPr="008A6147" w:rsidRDefault="007E36C7" w:rsidP="0096150E">
      <w:pPr>
        <w:pStyle w:val="Bezmezer"/>
        <w:rPr>
          <w:rStyle w:val="Siln"/>
        </w:rPr>
      </w:pPr>
      <w:r w:rsidRPr="008A6147">
        <w:rPr>
          <w:rStyle w:val="Siln"/>
        </w:rPr>
        <w:t>POPIS</w:t>
      </w:r>
    </w:p>
    <w:p w:rsidR="007E36C7" w:rsidRPr="0096150E" w:rsidRDefault="007E36C7" w:rsidP="0096150E">
      <w:pPr>
        <w:pStyle w:val="Bezmezer"/>
        <w:rPr>
          <w:rStyle w:val="Siln"/>
          <w:b w:val="0"/>
          <w:bCs w:val="0"/>
        </w:rPr>
      </w:pPr>
      <w:r w:rsidRPr="0096150E">
        <w:rPr>
          <w:rStyle w:val="Siln"/>
          <w:b w:val="0"/>
          <w:bCs w:val="0"/>
        </w:rPr>
        <w:t>A. Páka</w:t>
      </w:r>
    </w:p>
    <w:p w:rsidR="007E36C7" w:rsidRPr="0096150E" w:rsidRDefault="007E36C7" w:rsidP="0096150E">
      <w:pPr>
        <w:pStyle w:val="Bezmezer"/>
        <w:rPr>
          <w:rStyle w:val="Siln"/>
          <w:b w:val="0"/>
          <w:bCs w:val="0"/>
        </w:rPr>
      </w:pPr>
      <w:r w:rsidRPr="0096150E">
        <w:rPr>
          <w:rStyle w:val="Siln"/>
          <w:b w:val="0"/>
          <w:bCs w:val="0"/>
        </w:rPr>
        <w:t>B. Tlačítko pro rozmrazování</w:t>
      </w:r>
    </w:p>
    <w:p w:rsidR="007E36C7" w:rsidRPr="0096150E" w:rsidRDefault="007E36C7" w:rsidP="0096150E">
      <w:pPr>
        <w:pStyle w:val="Bezmezer"/>
        <w:rPr>
          <w:rStyle w:val="Siln"/>
          <w:b w:val="0"/>
          <w:bCs w:val="0"/>
        </w:rPr>
      </w:pPr>
      <w:r w:rsidRPr="0096150E">
        <w:rPr>
          <w:rStyle w:val="Siln"/>
          <w:b w:val="0"/>
          <w:bCs w:val="0"/>
        </w:rPr>
        <w:t>C. Tlačítko pro výběr stupně</w:t>
      </w:r>
    </w:p>
    <w:p w:rsidR="007E36C7" w:rsidRPr="0096150E" w:rsidRDefault="007E36C7" w:rsidP="0096150E">
      <w:pPr>
        <w:pStyle w:val="Bezmezer"/>
        <w:rPr>
          <w:rStyle w:val="Siln"/>
          <w:b w:val="0"/>
          <w:bCs w:val="0"/>
        </w:rPr>
      </w:pPr>
      <w:r w:rsidRPr="0096150E">
        <w:rPr>
          <w:rStyle w:val="Siln"/>
          <w:b w:val="0"/>
          <w:bCs w:val="0"/>
        </w:rPr>
        <w:t>leštění</w:t>
      </w:r>
    </w:p>
    <w:p w:rsidR="007E36C7" w:rsidRPr="0096150E" w:rsidRDefault="007E36C7" w:rsidP="0096150E">
      <w:pPr>
        <w:pStyle w:val="Bezmezer"/>
        <w:rPr>
          <w:rStyle w:val="Siln"/>
          <w:b w:val="0"/>
          <w:bCs w:val="0"/>
        </w:rPr>
      </w:pPr>
      <w:r w:rsidRPr="0096150E">
        <w:rPr>
          <w:rStyle w:val="Siln"/>
          <w:b w:val="0"/>
          <w:bCs w:val="0"/>
        </w:rPr>
        <w:t>D. Tlačítko k zahřátí</w:t>
      </w:r>
    </w:p>
    <w:p w:rsidR="007E36C7" w:rsidRPr="0096150E" w:rsidRDefault="007E36C7" w:rsidP="0096150E">
      <w:pPr>
        <w:pStyle w:val="Bezmezer"/>
        <w:rPr>
          <w:rStyle w:val="Siln"/>
          <w:b w:val="0"/>
          <w:bCs w:val="0"/>
        </w:rPr>
      </w:pPr>
      <w:r w:rsidRPr="0096150E">
        <w:rPr>
          <w:rStyle w:val="Siln"/>
          <w:b w:val="0"/>
          <w:bCs w:val="0"/>
        </w:rPr>
        <w:t>E. Zrušit tlačítko</w:t>
      </w:r>
    </w:p>
    <w:p w:rsidR="007E36C7" w:rsidRPr="0096150E" w:rsidRDefault="007E36C7" w:rsidP="0096150E">
      <w:pPr>
        <w:pStyle w:val="Bezmezer"/>
        <w:rPr>
          <w:rStyle w:val="Siln"/>
          <w:b w:val="0"/>
          <w:bCs w:val="0"/>
        </w:rPr>
      </w:pPr>
      <w:r w:rsidRPr="0096150E">
        <w:rPr>
          <w:rStyle w:val="Siln"/>
          <w:b w:val="0"/>
          <w:bCs w:val="0"/>
        </w:rPr>
        <w:t>F. Zásobník na drobky</w:t>
      </w:r>
    </w:p>
    <w:p w:rsidR="0096150E" w:rsidRPr="0096150E" w:rsidRDefault="0096150E" w:rsidP="0096150E">
      <w:pPr>
        <w:pStyle w:val="Bezmezer"/>
        <w:rPr>
          <w:rStyle w:val="Siln"/>
          <w:b w:val="0"/>
          <w:bCs w:val="0"/>
        </w:rPr>
      </w:pPr>
    </w:p>
    <w:p w:rsidR="0096150E" w:rsidRPr="0096150E" w:rsidRDefault="0096150E" w:rsidP="0096150E">
      <w:pPr>
        <w:pStyle w:val="Bezmezer"/>
        <w:rPr>
          <w:rStyle w:val="Siln"/>
          <w:b w:val="0"/>
          <w:bCs w:val="0"/>
        </w:rPr>
      </w:pPr>
      <w:r w:rsidRPr="0096150E">
        <w:drawing>
          <wp:inline distT="0" distB="0" distL="0" distR="0" wp14:anchorId="4914EA41" wp14:editId="426B9076">
            <wp:extent cx="2286000" cy="139313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393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50E" w:rsidRPr="0096150E" w:rsidRDefault="0096150E" w:rsidP="0096150E">
      <w:pPr>
        <w:pStyle w:val="Bezmezer"/>
        <w:rPr>
          <w:rStyle w:val="Siln"/>
          <w:b w:val="0"/>
          <w:bCs w:val="0"/>
        </w:rPr>
      </w:pPr>
    </w:p>
    <w:p w:rsidR="0096150E" w:rsidRPr="008A6147" w:rsidRDefault="0096150E" w:rsidP="0096150E">
      <w:pPr>
        <w:pStyle w:val="Bezmezer"/>
        <w:rPr>
          <w:rStyle w:val="Siln"/>
        </w:rPr>
      </w:pPr>
      <w:r w:rsidRPr="008A6147">
        <w:rPr>
          <w:rStyle w:val="Siln"/>
        </w:rPr>
        <w:t>PŘED PRVNÍM POUŽITÍM</w:t>
      </w:r>
    </w:p>
    <w:p w:rsidR="0096150E" w:rsidRPr="0096150E" w:rsidRDefault="0096150E" w:rsidP="0096150E">
      <w:pPr>
        <w:pStyle w:val="Bezmezer"/>
        <w:rPr>
          <w:rStyle w:val="Siln"/>
          <w:b w:val="0"/>
          <w:bCs w:val="0"/>
        </w:rPr>
      </w:pPr>
      <w:r w:rsidRPr="0096150E">
        <w:rPr>
          <w:rStyle w:val="Siln"/>
          <w:b w:val="0"/>
          <w:bCs w:val="0"/>
        </w:rPr>
        <w:t>1. Odstraňte veškeré obalové materiály a otřete vnější část vlhkým hadříkem.</w:t>
      </w:r>
    </w:p>
    <w:p w:rsidR="0096150E" w:rsidRPr="0096150E" w:rsidRDefault="0096150E" w:rsidP="0096150E">
      <w:pPr>
        <w:pStyle w:val="Bezmezer"/>
        <w:rPr>
          <w:rStyle w:val="Siln"/>
          <w:b w:val="0"/>
          <w:bCs w:val="0"/>
        </w:rPr>
      </w:pPr>
      <w:r w:rsidRPr="0096150E">
        <w:rPr>
          <w:rStyle w:val="Siln"/>
          <w:b w:val="0"/>
          <w:bCs w:val="0"/>
        </w:rPr>
        <w:t>2. Při použití výrobních zbytků nebo olejového nátěru ve spotřebiči a na topném tělese může horkovzdušná trouba při prvním použití vyzařovat zápach.</w:t>
      </w:r>
    </w:p>
    <w:p w:rsidR="0096150E" w:rsidRPr="0096150E" w:rsidRDefault="0096150E" w:rsidP="0096150E">
      <w:pPr>
        <w:pStyle w:val="Bezmezer"/>
        <w:rPr>
          <w:rStyle w:val="Siln"/>
          <w:b w:val="0"/>
          <w:bCs w:val="0"/>
        </w:rPr>
      </w:pPr>
      <w:r w:rsidRPr="0096150E">
        <w:rPr>
          <w:rStyle w:val="Siln"/>
          <w:b w:val="0"/>
          <w:bCs w:val="0"/>
        </w:rPr>
        <w:t>3. Než začnete zařízení používat poprvé, doporučujeme, abyste nechali spotřebič provádět několik cyklů opékání bez chlebových plátků při nejvyšším nastavení hnědnutí v dobře větraném prostoru.</w:t>
      </w:r>
    </w:p>
    <w:p w:rsidR="0096150E" w:rsidRPr="008A6147" w:rsidRDefault="0096150E" w:rsidP="0096150E">
      <w:pPr>
        <w:pStyle w:val="Bezmezer"/>
        <w:rPr>
          <w:rStyle w:val="Siln"/>
        </w:rPr>
      </w:pPr>
      <w:r w:rsidRPr="008A6147">
        <w:rPr>
          <w:rStyle w:val="Siln"/>
        </w:rPr>
        <w:t>POUŽITÍ VAŠEHO ZAŘÍZENÍ</w:t>
      </w:r>
    </w:p>
    <w:p w:rsidR="0096150E" w:rsidRPr="0096150E" w:rsidRDefault="0096150E" w:rsidP="0096150E">
      <w:pPr>
        <w:pStyle w:val="Bezmezer"/>
        <w:rPr>
          <w:rStyle w:val="Siln"/>
          <w:b w:val="0"/>
          <w:bCs w:val="0"/>
        </w:rPr>
      </w:pPr>
      <w:r w:rsidRPr="0096150E">
        <w:rPr>
          <w:rStyle w:val="Siln"/>
          <w:b w:val="0"/>
          <w:bCs w:val="0"/>
        </w:rPr>
        <w:t>1. Ujistěte se, že je připojený toustovač připojen</w:t>
      </w:r>
    </w:p>
    <w:p w:rsidR="0096150E" w:rsidRPr="0096150E" w:rsidRDefault="0096150E" w:rsidP="0096150E">
      <w:pPr>
        <w:pStyle w:val="Bezmezer"/>
        <w:rPr>
          <w:rStyle w:val="Siln"/>
          <w:b w:val="0"/>
          <w:bCs w:val="0"/>
        </w:rPr>
      </w:pPr>
      <w:r w:rsidRPr="0096150E">
        <w:rPr>
          <w:rStyle w:val="Siln"/>
          <w:b w:val="0"/>
          <w:bCs w:val="0"/>
        </w:rPr>
        <w:t>2. Do každé otvoru vložte plátek chleba a zatlačte rukojeť, dokud nezaklapne na místo.</w:t>
      </w:r>
    </w:p>
    <w:p w:rsidR="0096150E" w:rsidRPr="0096150E" w:rsidRDefault="0096150E" w:rsidP="0096150E">
      <w:pPr>
        <w:pStyle w:val="Bezmezer"/>
        <w:rPr>
          <w:rStyle w:val="Siln"/>
          <w:b w:val="0"/>
          <w:bCs w:val="0"/>
        </w:rPr>
      </w:pPr>
      <w:r w:rsidRPr="0096150E">
        <w:rPr>
          <w:rStyle w:val="Siln"/>
          <w:b w:val="0"/>
          <w:bCs w:val="0"/>
        </w:rPr>
        <w:t>3. Topinkovač se automaticky zahřeje a začne grilovat.</w:t>
      </w:r>
    </w:p>
    <w:p w:rsidR="0096150E" w:rsidRPr="0096150E" w:rsidRDefault="0096150E" w:rsidP="0096150E">
      <w:pPr>
        <w:pStyle w:val="Bezmezer"/>
        <w:rPr>
          <w:rStyle w:val="Siln"/>
          <w:b w:val="0"/>
          <w:bCs w:val="0"/>
        </w:rPr>
      </w:pPr>
      <w:r w:rsidRPr="0096150E">
        <w:rPr>
          <w:rStyle w:val="Siln"/>
          <w:b w:val="0"/>
          <w:bCs w:val="0"/>
        </w:rPr>
        <w:t>4. Nastavte požadovaný stupeň zbarvení.</w:t>
      </w:r>
    </w:p>
    <w:p w:rsidR="0096150E" w:rsidRPr="0096150E" w:rsidRDefault="0096150E" w:rsidP="0096150E">
      <w:pPr>
        <w:pStyle w:val="Bezmezer"/>
        <w:rPr>
          <w:rStyle w:val="Siln"/>
          <w:b w:val="0"/>
          <w:bCs w:val="0"/>
        </w:rPr>
      </w:pPr>
      <w:r w:rsidRPr="0096150E">
        <w:rPr>
          <w:rStyle w:val="Siln"/>
          <w:b w:val="0"/>
          <w:bCs w:val="0"/>
        </w:rPr>
        <w:t>5. Chcete-li přístroj zastavit, stiskněte tlačítko STOP kdykoliv.</w:t>
      </w:r>
    </w:p>
    <w:p w:rsidR="0096150E" w:rsidRPr="0096150E" w:rsidRDefault="0096150E" w:rsidP="0096150E">
      <w:pPr>
        <w:pStyle w:val="Bezmezer"/>
        <w:rPr>
          <w:rStyle w:val="Siln"/>
          <w:b w:val="0"/>
          <w:bCs w:val="0"/>
        </w:rPr>
      </w:pPr>
      <w:r w:rsidRPr="0096150E">
        <w:rPr>
          <w:rStyle w:val="Siln"/>
          <w:b w:val="0"/>
          <w:bCs w:val="0"/>
        </w:rPr>
        <w:t>6. Po dokončení opékání se rukojeť automaticky zvedne. Toast lze pak bezpečně vyjmout.</w:t>
      </w:r>
    </w:p>
    <w:p w:rsidR="0096150E" w:rsidRPr="0096150E" w:rsidRDefault="0096150E" w:rsidP="0096150E">
      <w:pPr>
        <w:pStyle w:val="Bezmezer"/>
        <w:rPr>
          <w:rStyle w:val="Siln"/>
          <w:b w:val="0"/>
          <w:bCs w:val="0"/>
        </w:rPr>
      </w:pPr>
      <w:r w:rsidRPr="0096150E">
        <w:rPr>
          <w:rStyle w:val="Siln"/>
          <w:b w:val="0"/>
          <w:bCs w:val="0"/>
        </w:rPr>
        <w:t xml:space="preserve">7. Pokud toast není dostatečně hnědý, možná budete chtít grilovat dále, v tomto případě nastavte ovládač hnědnutí na nižší úroveň a vraťte toast. Během druhého opékání se ujistěte, že </w:t>
      </w:r>
      <w:proofErr w:type="spellStart"/>
      <w:r w:rsidRPr="0096150E">
        <w:rPr>
          <w:rStyle w:val="Siln"/>
          <w:b w:val="0"/>
          <w:bCs w:val="0"/>
        </w:rPr>
        <w:t>nehlíží</w:t>
      </w:r>
      <w:proofErr w:type="spellEnd"/>
      <w:r w:rsidRPr="0096150E">
        <w:rPr>
          <w:rStyle w:val="Siln"/>
          <w:b w:val="0"/>
          <w:bCs w:val="0"/>
        </w:rPr>
        <w:t>.</w:t>
      </w:r>
    </w:p>
    <w:p w:rsidR="0096150E" w:rsidRPr="0096150E" w:rsidRDefault="0096150E" w:rsidP="0096150E">
      <w:pPr>
        <w:pStyle w:val="Bezmezer"/>
        <w:rPr>
          <w:rStyle w:val="Siln"/>
          <w:b w:val="0"/>
          <w:bCs w:val="0"/>
        </w:rPr>
      </w:pPr>
      <w:r w:rsidRPr="0096150E">
        <w:rPr>
          <w:rStyle w:val="Siln"/>
          <w:b w:val="0"/>
          <w:bCs w:val="0"/>
        </w:rPr>
        <w:t>Poznámka: Chcete-li použít různé funkce, stiskněte tlačítka "teplé", "odmrazování" a "zrušení" po spuštění páčky, rozsvítí se odpovídající kontrolka.</w:t>
      </w:r>
    </w:p>
    <w:p w:rsidR="0096150E" w:rsidRPr="008A6147" w:rsidRDefault="0096150E" w:rsidP="0096150E">
      <w:pPr>
        <w:pStyle w:val="Bezmezer"/>
        <w:rPr>
          <w:rStyle w:val="Siln"/>
        </w:rPr>
      </w:pPr>
      <w:r w:rsidRPr="008A6147">
        <w:rPr>
          <w:rStyle w:val="Siln"/>
        </w:rPr>
        <w:t>Ovládací knoflík Browning</w:t>
      </w:r>
    </w:p>
    <w:p w:rsidR="0096150E" w:rsidRPr="0096150E" w:rsidRDefault="0096150E" w:rsidP="0096150E">
      <w:pPr>
        <w:pStyle w:val="Bezmezer"/>
        <w:rPr>
          <w:rStyle w:val="Siln"/>
          <w:b w:val="0"/>
          <w:bCs w:val="0"/>
        </w:rPr>
      </w:pPr>
      <w:r w:rsidRPr="0096150E">
        <w:rPr>
          <w:rStyle w:val="Siln"/>
          <w:b w:val="0"/>
          <w:bCs w:val="0"/>
        </w:rPr>
        <w:t>Nastavení hnědnutí nastavuje dobu opékání od 1 do 6.</w:t>
      </w:r>
    </w:p>
    <w:p w:rsidR="0096150E" w:rsidRPr="0096150E" w:rsidRDefault="0096150E" w:rsidP="0096150E">
      <w:pPr>
        <w:pStyle w:val="Bezmezer"/>
        <w:rPr>
          <w:rStyle w:val="Siln"/>
          <w:b w:val="0"/>
          <w:bCs w:val="0"/>
        </w:rPr>
      </w:pPr>
      <w:r w:rsidRPr="0096150E">
        <w:rPr>
          <w:rStyle w:val="Siln"/>
          <w:b w:val="0"/>
          <w:bCs w:val="0"/>
        </w:rPr>
        <w:lastRenderedPageBreak/>
        <w:t>· 1 až 2 pro lehké pražení · 3 až 4 pro střední pražení · 5 až 6 pro výrazné praže</w:t>
      </w:r>
      <w:proofErr w:type="gramStart"/>
      <w:r w:rsidRPr="0096150E">
        <w:rPr>
          <w:rStyle w:val="Siln"/>
          <w:b w:val="0"/>
          <w:bCs w:val="0"/>
        </w:rPr>
        <w:t>ní</w:t>
      </w:r>
      <w:proofErr w:type="gramEnd"/>
    </w:p>
    <w:p w:rsidR="0096150E" w:rsidRPr="0096150E" w:rsidRDefault="0096150E" w:rsidP="0096150E">
      <w:pPr>
        <w:pStyle w:val="Bezmezer"/>
        <w:rPr>
          <w:rStyle w:val="Siln"/>
          <w:b w:val="0"/>
          <w:bCs w:val="0"/>
        </w:rPr>
      </w:pPr>
      <w:r w:rsidRPr="0096150E">
        <w:rPr>
          <w:rStyle w:val="Siln"/>
          <w:b w:val="0"/>
          <w:bCs w:val="0"/>
        </w:rPr>
        <w:t>Důležité: Při výběru funkce DEFROST nebo WARM UP musíte před výběrem některého z výše uvedených nastavení stisknout tlačítko pro výběr hnědého výběru.</w:t>
      </w:r>
    </w:p>
    <w:p w:rsidR="0096150E" w:rsidRPr="0096150E" w:rsidRDefault="0096150E" w:rsidP="0096150E">
      <w:pPr>
        <w:pStyle w:val="Bezmezer"/>
        <w:rPr>
          <w:rStyle w:val="Siln"/>
          <w:b w:val="0"/>
          <w:bCs w:val="0"/>
        </w:rPr>
      </w:pPr>
      <w:r w:rsidRPr="0096150E">
        <w:rPr>
          <w:rStyle w:val="Siln"/>
          <w:b w:val="0"/>
          <w:bCs w:val="0"/>
        </w:rPr>
        <w:t>Pokud zvolíte nesprávné tlačítko, stisknutím tlačítka CANCEL vyberte požadovaný cyklus.</w:t>
      </w:r>
    </w:p>
    <w:p w:rsidR="0096150E" w:rsidRPr="0096150E" w:rsidRDefault="0096150E" w:rsidP="0096150E">
      <w:pPr>
        <w:pStyle w:val="Bezmezer"/>
        <w:rPr>
          <w:rStyle w:val="Siln"/>
          <w:b w:val="0"/>
          <w:bCs w:val="0"/>
        </w:rPr>
      </w:pPr>
      <w:r w:rsidRPr="0096150E">
        <w:rPr>
          <w:rStyle w:val="Siln"/>
          <w:b w:val="0"/>
          <w:bCs w:val="0"/>
        </w:rPr>
        <w:t>Funkce "zahřát"</w:t>
      </w:r>
    </w:p>
    <w:p w:rsidR="0096150E" w:rsidRPr="0096150E" w:rsidRDefault="0096150E" w:rsidP="0096150E">
      <w:pPr>
        <w:pStyle w:val="Bezmezer"/>
        <w:rPr>
          <w:rStyle w:val="Siln"/>
          <w:b w:val="0"/>
          <w:bCs w:val="0"/>
        </w:rPr>
      </w:pPr>
      <w:r w:rsidRPr="0096150E">
        <w:rPr>
          <w:rStyle w:val="Siln"/>
          <w:b w:val="0"/>
          <w:bCs w:val="0"/>
        </w:rPr>
        <w:t>Vaše houkačka může ohřívat toast, pokud se ochladí příliš rychle.</w:t>
      </w:r>
    </w:p>
    <w:p w:rsidR="0096150E" w:rsidRPr="0096150E" w:rsidRDefault="0096150E" w:rsidP="0096150E">
      <w:pPr>
        <w:pStyle w:val="Bezmezer"/>
        <w:rPr>
          <w:rStyle w:val="Siln"/>
          <w:b w:val="0"/>
          <w:bCs w:val="0"/>
        </w:rPr>
      </w:pPr>
      <w:r w:rsidRPr="0096150E">
        <w:rPr>
          <w:rStyle w:val="Siln"/>
          <w:b w:val="0"/>
          <w:bCs w:val="0"/>
        </w:rPr>
        <w:t>1. Vraťte ho zpět do hrnce.</w:t>
      </w:r>
    </w:p>
    <w:p w:rsidR="0096150E" w:rsidRPr="0096150E" w:rsidRDefault="0096150E" w:rsidP="0096150E">
      <w:pPr>
        <w:pStyle w:val="Bezmezer"/>
        <w:rPr>
          <w:rStyle w:val="Siln"/>
          <w:b w:val="0"/>
          <w:bCs w:val="0"/>
        </w:rPr>
      </w:pPr>
      <w:r w:rsidRPr="0096150E">
        <w:rPr>
          <w:rStyle w:val="Siln"/>
          <w:b w:val="0"/>
          <w:bCs w:val="0"/>
        </w:rPr>
        <w:t>2. Ovládací prvek stupně hnědnutí nastavte na nižší úroveň.</w:t>
      </w:r>
    </w:p>
    <w:p w:rsidR="0096150E" w:rsidRPr="0096150E" w:rsidRDefault="0096150E" w:rsidP="0096150E">
      <w:pPr>
        <w:pStyle w:val="Bezmezer"/>
        <w:rPr>
          <w:rStyle w:val="Siln"/>
          <w:b w:val="0"/>
          <w:bCs w:val="0"/>
        </w:rPr>
      </w:pPr>
      <w:r w:rsidRPr="0096150E">
        <w:rPr>
          <w:rStyle w:val="Siln"/>
          <w:b w:val="0"/>
          <w:bCs w:val="0"/>
        </w:rPr>
        <w:t>3. Stiskněte rukojeť nabíjení dolů.</w:t>
      </w:r>
    </w:p>
    <w:p w:rsidR="0096150E" w:rsidRPr="0096150E" w:rsidRDefault="0096150E" w:rsidP="0096150E">
      <w:pPr>
        <w:pStyle w:val="Bezmezer"/>
        <w:rPr>
          <w:rStyle w:val="Siln"/>
          <w:b w:val="0"/>
          <w:bCs w:val="0"/>
        </w:rPr>
      </w:pPr>
      <w:r w:rsidRPr="0096150E">
        <w:rPr>
          <w:rStyle w:val="Siln"/>
          <w:b w:val="0"/>
          <w:bCs w:val="0"/>
        </w:rPr>
        <w:t xml:space="preserve">4. Stiskněte tlačítko HEATER, rozsvítí se kontrolka této funkce a ujistěte se, že toast není </w:t>
      </w:r>
      <w:proofErr w:type="spellStart"/>
      <w:r w:rsidRPr="0096150E">
        <w:rPr>
          <w:rStyle w:val="Siln"/>
          <w:b w:val="0"/>
          <w:bCs w:val="0"/>
        </w:rPr>
        <w:t>charging</w:t>
      </w:r>
      <w:proofErr w:type="spellEnd"/>
      <w:r w:rsidRPr="0096150E">
        <w:rPr>
          <w:rStyle w:val="Siln"/>
          <w:b w:val="0"/>
          <w:bCs w:val="0"/>
        </w:rPr>
        <w:t>.</w:t>
      </w:r>
    </w:p>
    <w:p w:rsidR="0096150E" w:rsidRPr="0096150E" w:rsidRDefault="0096150E" w:rsidP="0096150E">
      <w:pPr>
        <w:pStyle w:val="Bezmezer"/>
        <w:rPr>
          <w:rStyle w:val="Siln"/>
          <w:b w:val="0"/>
          <w:bCs w:val="0"/>
        </w:rPr>
      </w:pPr>
      <w:r w:rsidRPr="0096150E">
        <w:rPr>
          <w:rStyle w:val="Siln"/>
          <w:b w:val="0"/>
          <w:bCs w:val="0"/>
        </w:rPr>
        <w:t>5. Nakládací rukojeť se při zahřátí houbičky automaticky zvedá.</w:t>
      </w:r>
    </w:p>
    <w:p w:rsidR="0096150E" w:rsidRPr="0096150E" w:rsidRDefault="0096150E" w:rsidP="0096150E">
      <w:pPr>
        <w:pStyle w:val="Bezmezer"/>
        <w:rPr>
          <w:rStyle w:val="Siln"/>
          <w:b w:val="0"/>
          <w:bCs w:val="0"/>
        </w:rPr>
      </w:pPr>
      <w:r w:rsidRPr="0096150E">
        <w:rPr>
          <w:rStyle w:val="Siln"/>
          <w:b w:val="0"/>
          <w:bCs w:val="0"/>
        </w:rPr>
        <w:t>Funkce odmrazování</w:t>
      </w:r>
    </w:p>
    <w:p w:rsidR="0096150E" w:rsidRPr="0096150E" w:rsidRDefault="0096150E" w:rsidP="0096150E">
      <w:pPr>
        <w:pStyle w:val="Bezmezer"/>
        <w:rPr>
          <w:rStyle w:val="Siln"/>
          <w:b w:val="0"/>
          <w:bCs w:val="0"/>
        </w:rPr>
      </w:pPr>
      <w:r w:rsidRPr="0096150E">
        <w:rPr>
          <w:rStyle w:val="Siln"/>
          <w:b w:val="0"/>
          <w:bCs w:val="0"/>
        </w:rPr>
        <w:t>Horkovzdušná trouba může rozmrazit zmrazený chléb před opékáním, je-li to nutné.</w:t>
      </w:r>
    </w:p>
    <w:p w:rsidR="0096150E" w:rsidRPr="0096150E" w:rsidRDefault="0096150E" w:rsidP="0096150E">
      <w:pPr>
        <w:pStyle w:val="Bezmezer"/>
        <w:rPr>
          <w:rStyle w:val="Siln"/>
          <w:b w:val="0"/>
          <w:bCs w:val="0"/>
        </w:rPr>
      </w:pPr>
      <w:r w:rsidRPr="0096150E">
        <w:rPr>
          <w:rStyle w:val="Siln"/>
          <w:b w:val="0"/>
          <w:bCs w:val="0"/>
        </w:rPr>
        <w:t>1. Umístěte chléb do otvorů.</w:t>
      </w:r>
    </w:p>
    <w:p w:rsidR="0096150E" w:rsidRPr="0096150E" w:rsidRDefault="0096150E" w:rsidP="0096150E">
      <w:pPr>
        <w:pStyle w:val="Bezmezer"/>
        <w:rPr>
          <w:rStyle w:val="Siln"/>
          <w:b w:val="0"/>
          <w:bCs w:val="0"/>
        </w:rPr>
      </w:pPr>
      <w:r w:rsidRPr="0096150E">
        <w:rPr>
          <w:rStyle w:val="Siln"/>
          <w:b w:val="0"/>
          <w:bCs w:val="0"/>
        </w:rPr>
        <w:t>2. Ovládací prvek stupně hnědnutí nastavte na požadovanou úroveň.</w:t>
      </w:r>
    </w:p>
    <w:p w:rsidR="0096150E" w:rsidRPr="0096150E" w:rsidRDefault="0096150E" w:rsidP="0096150E">
      <w:pPr>
        <w:pStyle w:val="Bezmezer"/>
        <w:rPr>
          <w:rStyle w:val="Siln"/>
          <w:b w:val="0"/>
          <w:bCs w:val="0"/>
        </w:rPr>
      </w:pPr>
      <w:r w:rsidRPr="0096150E">
        <w:rPr>
          <w:rStyle w:val="Siln"/>
          <w:b w:val="0"/>
          <w:bCs w:val="0"/>
        </w:rPr>
        <w:t>3. Stiskněte rukojeť nabíjení dolů</w:t>
      </w:r>
    </w:p>
    <w:p w:rsidR="0096150E" w:rsidRPr="0096150E" w:rsidRDefault="0096150E" w:rsidP="0096150E">
      <w:pPr>
        <w:pStyle w:val="Bezmezer"/>
        <w:rPr>
          <w:rStyle w:val="Siln"/>
          <w:b w:val="0"/>
          <w:bCs w:val="0"/>
        </w:rPr>
      </w:pPr>
      <w:r w:rsidRPr="0096150E">
        <w:rPr>
          <w:rStyle w:val="Siln"/>
          <w:b w:val="0"/>
          <w:bCs w:val="0"/>
        </w:rPr>
        <w:t xml:space="preserve">4. Stiskněte tlačítko DEFROST, rozsvítí se kontrolka této funkce a ujistěte se, že toast není </w:t>
      </w:r>
      <w:proofErr w:type="spellStart"/>
      <w:r w:rsidRPr="0096150E">
        <w:rPr>
          <w:rStyle w:val="Siln"/>
          <w:b w:val="0"/>
          <w:bCs w:val="0"/>
        </w:rPr>
        <w:t>charging</w:t>
      </w:r>
      <w:proofErr w:type="spellEnd"/>
      <w:r w:rsidRPr="0096150E">
        <w:rPr>
          <w:rStyle w:val="Siln"/>
          <w:b w:val="0"/>
          <w:bCs w:val="0"/>
        </w:rPr>
        <w:t>.</w:t>
      </w:r>
    </w:p>
    <w:p w:rsidR="0096150E" w:rsidRPr="0096150E" w:rsidRDefault="0096150E" w:rsidP="0096150E">
      <w:pPr>
        <w:pStyle w:val="Bezmezer"/>
        <w:rPr>
          <w:rStyle w:val="Siln"/>
          <w:b w:val="0"/>
          <w:bCs w:val="0"/>
        </w:rPr>
      </w:pPr>
      <w:r w:rsidRPr="0096150E">
        <w:rPr>
          <w:rStyle w:val="Siln"/>
          <w:b w:val="0"/>
          <w:bCs w:val="0"/>
        </w:rPr>
        <w:t>5. Nakládací rukojeť automaticky stoupá po rozmrazení toastu.</w:t>
      </w:r>
    </w:p>
    <w:p w:rsidR="0096150E" w:rsidRPr="0096150E" w:rsidRDefault="0096150E" w:rsidP="0096150E">
      <w:pPr>
        <w:pStyle w:val="Bezmezer"/>
        <w:rPr>
          <w:rStyle w:val="Siln"/>
          <w:b w:val="0"/>
          <w:bCs w:val="0"/>
        </w:rPr>
      </w:pPr>
      <w:r w:rsidRPr="0096150E">
        <w:rPr>
          <w:rStyle w:val="Siln"/>
          <w:b w:val="0"/>
          <w:bCs w:val="0"/>
        </w:rPr>
        <w:t>Funkce "Zrušit"1. Stiskněte tlačítko STOP, pokud houkačka začne vydávat kouř</w:t>
      </w:r>
    </w:p>
    <w:p w:rsidR="0096150E" w:rsidRPr="0096150E" w:rsidRDefault="0096150E" w:rsidP="0096150E">
      <w:pPr>
        <w:pStyle w:val="Bezmezer"/>
        <w:rPr>
          <w:rStyle w:val="Siln"/>
          <w:b w:val="0"/>
          <w:bCs w:val="0"/>
        </w:rPr>
      </w:pPr>
      <w:r w:rsidRPr="0096150E">
        <w:rPr>
          <w:rStyle w:val="Siln"/>
          <w:b w:val="0"/>
          <w:bCs w:val="0"/>
        </w:rPr>
        <w:t>2. Během pečení můžete kdykoli stisknout tlačítko STOP.</w:t>
      </w:r>
    </w:p>
    <w:p w:rsidR="0096150E" w:rsidRPr="008A6147" w:rsidRDefault="0096150E" w:rsidP="0096150E">
      <w:pPr>
        <w:pStyle w:val="Bezmezer"/>
        <w:rPr>
          <w:rStyle w:val="Siln"/>
        </w:rPr>
      </w:pPr>
      <w:bookmarkStart w:id="0" w:name="_GoBack"/>
      <w:r w:rsidRPr="008A6147">
        <w:rPr>
          <w:rStyle w:val="Siln"/>
        </w:rPr>
        <w:t>ČIŠTĚNÍ A SKLADOVÁNÍ</w:t>
      </w:r>
    </w:p>
    <w:bookmarkEnd w:id="0"/>
    <w:p w:rsidR="0096150E" w:rsidRPr="0096150E" w:rsidRDefault="0096150E" w:rsidP="0096150E">
      <w:pPr>
        <w:pStyle w:val="Bezmezer"/>
        <w:rPr>
          <w:rStyle w:val="Siln"/>
          <w:b w:val="0"/>
          <w:bCs w:val="0"/>
        </w:rPr>
      </w:pPr>
      <w:r w:rsidRPr="0096150E">
        <w:rPr>
          <w:rStyle w:val="Siln"/>
          <w:b w:val="0"/>
          <w:bCs w:val="0"/>
        </w:rPr>
        <w:t>1. Před čištěním odpojte spotřebič od elektrické sítě a nechte horké pračky zcela vychladnout.</w:t>
      </w:r>
    </w:p>
    <w:p w:rsidR="0096150E" w:rsidRPr="0096150E" w:rsidRDefault="0096150E" w:rsidP="0096150E">
      <w:pPr>
        <w:pStyle w:val="Bezmezer"/>
        <w:rPr>
          <w:rStyle w:val="Siln"/>
          <w:b w:val="0"/>
          <w:bCs w:val="0"/>
        </w:rPr>
      </w:pPr>
      <w:r w:rsidRPr="0096150E">
        <w:rPr>
          <w:rStyle w:val="Siln"/>
          <w:b w:val="0"/>
          <w:bCs w:val="0"/>
        </w:rPr>
        <w:t>2. Očistěte povrch houkačky vlhkým hadříkem.</w:t>
      </w:r>
    </w:p>
    <w:p w:rsidR="0096150E" w:rsidRPr="0096150E" w:rsidRDefault="0096150E" w:rsidP="0096150E">
      <w:pPr>
        <w:pStyle w:val="Bezmezer"/>
        <w:rPr>
          <w:rStyle w:val="Siln"/>
          <w:b w:val="0"/>
          <w:bCs w:val="0"/>
        </w:rPr>
      </w:pPr>
      <w:r w:rsidRPr="0096150E">
        <w:rPr>
          <w:rStyle w:val="Siln"/>
          <w:b w:val="0"/>
          <w:bCs w:val="0"/>
        </w:rPr>
        <w:t>3. Nedovolte, aby se uvnitř houkačky hromadily chlebové drobky.</w:t>
      </w:r>
    </w:p>
    <w:p w:rsidR="0096150E" w:rsidRPr="0096150E" w:rsidRDefault="0096150E" w:rsidP="0096150E">
      <w:pPr>
        <w:pStyle w:val="Bezmezer"/>
        <w:rPr>
          <w:rStyle w:val="Siln"/>
          <w:b w:val="0"/>
          <w:bCs w:val="0"/>
        </w:rPr>
      </w:pPr>
      <w:r w:rsidRPr="0096150E">
        <w:rPr>
          <w:rStyle w:val="Siln"/>
          <w:b w:val="0"/>
          <w:bCs w:val="0"/>
        </w:rPr>
        <w:t>4. Mohou být odstraněny odstraněním zásobníku na drobky na spodní straně toustovače a vyčištěním zásobníku vlhkým hadříkem.</w:t>
      </w:r>
    </w:p>
    <w:p w:rsidR="0096150E" w:rsidRPr="0096150E" w:rsidRDefault="0096150E" w:rsidP="0096150E">
      <w:pPr>
        <w:pStyle w:val="Bezmezer"/>
        <w:rPr>
          <w:rStyle w:val="Siln"/>
          <w:b w:val="0"/>
          <w:bCs w:val="0"/>
        </w:rPr>
      </w:pPr>
    </w:p>
    <w:p w:rsidR="0096150E" w:rsidRPr="0096150E" w:rsidRDefault="0096150E" w:rsidP="0096150E">
      <w:pPr>
        <w:pStyle w:val="Bezmezer"/>
        <w:rPr>
          <w:rStyle w:val="Siln"/>
          <w:b w:val="0"/>
          <w:bCs w:val="0"/>
        </w:rPr>
      </w:pPr>
      <w:r w:rsidRPr="0096150E">
        <w:drawing>
          <wp:inline distT="0" distB="0" distL="0" distR="0" wp14:anchorId="5FEC841B" wp14:editId="0F94E45E">
            <wp:extent cx="352425" cy="501418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501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50E" w:rsidRDefault="0096150E" w:rsidP="0096150E">
      <w:pPr>
        <w:pStyle w:val="Bezmezer"/>
        <w:rPr>
          <w:rStyle w:val="Siln"/>
        </w:rPr>
      </w:pPr>
    </w:p>
    <w:p w:rsidR="0096150E" w:rsidRPr="0096150E" w:rsidRDefault="0096150E" w:rsidP="0096150E">
      <w:pPr>
        <w:pStyle w:val="Bezmezer"/>
        <w:rPr>
          <w:rStyle w:val="Siln"/>
          <w:b w:val="0"/>
          <w:bCs w:val="0"/>
        </w:rPr>
      </w:pPr>
      <w:r w:rsidRPr="0096150E">
        <w:rPr>
          <w:rStyle w:val="Siln"/>
          <w:b w:val="0"/>
          <w:bCs w:val="0"/>
        </w:rPr>
        <w:t xml:space="preserve">Správná likvidace </w:t>
      </w:r>
      <w:proofErr w:type="gramStart"/>
      <w:r w:rsidRPr="0096150E">
        <w:rPr>
          <w:rStyle w:val="Siln"/>
          <w:b w:val="0"/>
          <w:bCs w:val="0"/>
        </w:rPr>
        <w:t>zařízení(Elektrické</w:t>
      </w:r>
      <w:proofErr w:type="gramEnd"/>
      <w:r w:rsidRPr="0096150E">
        <w:rPr>
          <w:rStyle w:val="Siln"/>
          <w:b w:val="0"/>
          <w:bCs w:val="0"/>
        </w:rPr>
        <w:t xml:space="preserve"> a elektronické zařízení)(Použitelné v Evropské unii a dalších evropských zemích, které přijaly systémy odděleného sběru)</w:t>
      </w:r>
    </w:p>
    <w:p w:rsidR="0096150E" w:rsidRPr="0096150E" w:rsidRDefault="0096150E" w:rsidP="0096150E">
      <w:pPr>
        <w:pStyle w:val="Bezmezer"/>
        <w:rPr>
          <w:rStyle w:val="Siln"/>
          <w:b w:val="0"/>
          <w:bCs w:val="0"/>
        </w:rPr>
      </w:pPr>
      <w:r w:rsidRPr="0096150E">
        <w:rPr>
          <w:rStyle w:val="Siln"/>
          <w:b w:val="0"/>
          <w:bCs w:val="0"/>
        </w:rPr>
        <w:t>Evropská směrnice 2012/19 / EU o odpadních elektrických a elektronických zařízeních (OEEZ) vyžaduje, aby používané spotřebiče pro domácnost nebyly hodnoceny do běžného toku domácího odpadu.</w:t>
      </w:r>
    </w:p>
    <w:p w:rsidR="0096150E" w:rsidRPr="0096150E" w:rsidRDefault="0096150E" w:rsidP="0096150E">
      <w:pPr>
        <w:pStyle w:val="Bezmezer"/>
        <w:rPr>
          <w:rStyle w:val="Siln"/>
          <w:b w:val="0"/>
          <w:bCs w:val="0"/>
        </w:rPr>
      </w:pPr>
      <w:r w:rsidRPr="0096150E">
        <w:rPr>
          <w:rStyle w:val="Siln"/>
          <w:b w:val="0"/>
          <w:bCs w:val="0"/>
        </w:rPr>
        <w:t>Použité zařízení musí být shromažďováno odděleně, aby se optimalizovala míra využití a recyklace materiálů, které je tvoří, a aby se snížil dopad na lidské zdraví a životní prostředí.</w:t>
      </w:r>
    </w:p>
    <w:p w:rsidR="0096150E" w:rsidRPr="0096150E" w:rsidRDefault="0096150E" w:rsidP="0096150E">
      <w:pPr>
        <w:pStyle w:val="Bezmezer"/>
        <w:rPr>
          <w:rStyle w:val="Siln"/>
          <w:b w:val="0"/>
          <w:bCs w:val="0"/>
        </w:rPr>
      </w:pPr>
      <w:r w:rsidRPr="0096150E">
        <w:rPr>
          <w:rStyle w:val="Siln"/>
          <w:b w:val="0"/>
          <w:bCs w:val="0"/>
        </w:rPr>
        <w:t xml:space="preserve">Symbol přeškrtnutého kontejneru je připojen ke všem produktům, aby se </w:t>
      </w:r>
      <w:proofErr w:type="gramStart"/>
      <w:r w:rsidRPr="0096150E">
        <w:rPr>
          <w:rStyle w:val="Siln"/>
          <w:b w:val="0"/>
          <w:bCs w:val="0"/>
        </w:rPr>
        <w:t>připomnělo</w:t>
      </w:r>
      <w:proofErr w:type="gramEnd"/>
      <w:r w:rsidRPr="0096150E">
        <w:rPr>
          <w:rStyle w:val="Siln"/>
          <w:b w:val="0"/>
          <w:bCs w:val="0"/>
        </w:rPr>
        <w:t xml:space="preserve"> povinnost odděleného sběru.</w:t>
      </w:r>
    </w:p>
    <w:p w:rsidR="0096150E" w:rsidRPr="0096150E" w:rsidRDefault="0096150E" w:rsidP="0096150E">
      <w:pPr>
        <w:pStyle w:val="Bezmezer"/>
        <w:rPr>
          <w:rStyle w:val="Siln"/>
          <w:b w:val="0"/>
          <w:bCs w:val="0"/>
        </w:rPr>
      </w:pPr>
      <w:r w:rsidRPr="0096150E">
        <w:rPr>
          <w:rStyle w:val="Siln"/>
          <w:b w:val="0"/>
          <w:bCs w:val="0"/>
        </w:rPr>
        <w:t>Spotřebitelé by měli kontaktovat místní orgány nebo jejich prodejce ohledně postupu, který je třeba dodržovat při odstraňování jejich zařízení</w:t>
      </w:r>
    </w:p>
    <w:p w:rsidR="0096150E" w:rsidRPr="0096150E" w:rsidRDefault="0096150E" w:rsidP="0096150E">
      <w:pPr>
        <w:pStyle w:val="Bezmezer"/>
        <w:rPr>
          <w:rStyle w:val="Siln"/>
          <w:b w:val="0"/>
          <w:bCs w:val="0"/>
        </w:rPr>
      </w:pPr>
    </w:p>
    <w:p w:rsidR="0096150E" w:rsidRPr="0096150E" w:rsidRDefault="0096150E" w:rsidP="0096150E">
      <w:pPr>
        <w:pStyle w:val="Bezmezer"/>
        <w:rPr>
          <w:rStyle w:val="Siln"/>
          <w:b w:val="0"/>
          <w:bCs w:val="0"/>
        </w:rPr>
      </w:pPr>
      <w:r w:rsidRPr="0096150E">
        <w:rPr>
          <w:rStyle w:val="Siln"/>
          <w:b w:val="0"/>
          <w:bCs w:val="0"/>
        </w:rPr>
        <w:t>Dovozce: EMGETON Technology s.r.o.</w:t>
      </w:r>
    </w:p>
    <w:p w:rsidR="0096150E" w:rsidRPr="0096150E" w:rsidRDefault="0096150E" w:rsidP="0096150E">
      <w:pPr>
        <w:pStyle w:val="Bezmezer"/>
      </w:pPr>
      <w:r w:rsidRPr="0096150E">
        <w:rPr>
          <w:rStyle w:val="Siln"/>
          <w:b w:val="0"/>
          <w:bCs w:val="0"/>
        </w:rPr>
        <w:t>Seznam autorizovaných servisů: www.cultstrore.cz</w:t>
      </w:r>
    </w:p>
    <w:sectPr w:rsidR="0096150E" w:rsidRPr="00961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F3A"/>
    <w:rsid w:val="0007452F"/>
    <w:rsid w:val="000A4F3A"/>
    <w:rsid w:val="0022006C"/>
    <w:rsid w:val="00344155"/>
    <w:rsid w:val="0070345F"/>
    <w:rsid w:val="007E36C7"/>
    <w:rsid w:val="008A6147"/>
    <w:rsid w:val="0096150E"/>
    <w:rsid w:val="00A4375D"/>
    <w:rsid w:val="00BE1242"/>
    <w:rsid w:val="00EA0AF3"/>
    <w:rsid w:val="00FC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452F"/>
  </w:style>
  <w:style w:type="paragraph" w:styleId="Nadpis1">
    <w:name w:val="heading 1"/>
    <w:basedOn w:val="Normln"/>
    <w:next w:val="Normln"/>
    <w:link w:val="Nadpis1Char"/>
    <w:uiPriority w:val="9"/>
    <w:qFormat/>
    <w:rsid w:val="002200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745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200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745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0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006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22006C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rsid w:val="002200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1Char">
    <w:name w:val="Nadpis 1 Char"/>
    <w:basedOn w:val="Standardnpsmoodstavce"/>
    <w:link w:val="Nadpis1"/>
    <w:uiPriority w:val="9"/>
    <w:rsid w:val="002200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iln">
    <w:name w:val="Strong"/>
    <w:basedOn w:val="Standardnpsmoodstavce"/>
    <w:uiPriority w:val="22"/>
    <w:qFormat/>
    <w:rsid w:val="0022006C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E36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452F"/>
  </w:style>
  <w:style w:type="paragraph" w:styleId="Nadpis1">
    <w:name w:val="heading 1"/>
    <w:basedOn w:val="Normln"/>
    <w:next w:val="Normln"/>
    <w:link w:val="Nadpis1Char"/>
    <w:uiPriority w:val="9"/>
    <w:qFormat/>
    <w:rsid w:val="002200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745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200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745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0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006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22006C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rsid w:val="002200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1Char">
    <w:name w:val="Nadpis 1 Char"/>
    <w:basedOn w:val="Standardnpsmoodstavce"/>
    <w:link w:val="Nadpis1"/>
    <w:uiPriority w:val="9"/>
    <w:rsid w:val="002200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iln">
    <w:name w:val="Strong"/>
    <w:basedOn w:val="Standardnpsmoodstavce"/>
    <w:uiPriority w:val="22"/>
    <w:qFormat/>
    <w:rsid w:val="0022006C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E36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www.domoclip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1091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Fakturace 01</dc:creator>
  <cp:lastModifiedBy>Fakturace 01</cp:lastModifiedBy>
  <cp:revision>2</cp:revision>
  <cp:lastPrinted>2018-08-30T06:47:00Z</cp:lastPrinted>
  <dcterms:created xsi:type="dcterms:W3CDTF">2018-08-30T10:26:00Z</dcterms:created>
  <dcterms:modified xsi:type="dcterms:W3CDTF">2018-08-30T10:26:00Z</dcterms:modified>
</cp:coreProperties>
</file>